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18" w:rsidRDefault="00DC2016" w:rsidP="00DC20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DC2016" w:rsidRPr="00DC2016" w:rsidRDefault="00DC2016" w:rsidP="00DC20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661D18">
        <w:rPr>
          <w:rFonts w:ascii="Times New Roman" w:hAnsi="Times New Roman" w:cs="Times New Roman"/>
          <w:sz w:val="24"/>
          <w:szCs w:val="24"/>
        </w:rPr>
        <w:t xml:space="preserve">приказу № 23/1 от 07.09.2020 г. </w:t>
      </w:r>
    </w:p>
    <w:p w:rsidR="00160549" w:rsidRPr="00697419" w:rsidRDefault="006F2FBB" w:rsidP="006974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7419">
        <w:rPr>
          <w:rFonts w:ascii="Times New Roman" w:hAnsi="Times New Roman" w:cs="Times New Roman"/>
          <w:b/>
          <w:sz w:val="32"/>
          <w:szCs w:val="32"/>
        </w:rPr>
        <w:t>Дорожная карта (план мероприятий)</w:t>
      </w:r>
    </w:p>
    <w:p w:rsidR="00697419" w:rsidRDefault="006F2FBB" w:rsidP="006974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7419">
        <w:rPr>
          <w:rFonts w:ascii="Times New Roman" w:hAnsi="Times New Roman" w:cs="Times New Roman"/>
          <w:b/>
          <w:sz w:val="32"/>
          <w:szCs w:val="32"/>
        </w:rPr>
        <w:t xml:space="preserve">по реализации Положения о наставничестве педагогических работников </w:t>
      </w:r>
    </w:p>
    <w:p w:rsidR="006F2FBB" w:rsidRPr="00697419" w:rsidRDefault="006F2FBB" w:rsidP="0069741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7419">
        <w:rPr>
          <w:rFonts w:ascii="Times New Roman" w:hAnsi="Times New Roman" w:cs="Times New Roman"/>
          <w:b/>
          <w:sz w:val="32"/>
          <w:szCs w:val="32"/>
        </w:rPr>
        <w:t>в МАДОУ «Детский сад № 24»</w:t>
      </w:r>
    </w:p>
    <w:p w:rsidR="00697419" w:rsidRPr="00697419" w:rsidRDefault="00697419" w:rsidP="0069741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7"/>
        <w:gridCol w:w="2835"/>
        <w:gridCol w:w="6804"/>
        <w:gridCol w:w="2552"/>
        <w:gridCol w:w="2126"/>
      </w:tblGrid>
      <w:tr w:rsidR="006F2FBB" w:rsidRPr="00697419" w:rsidTr="00661D18">
        <w:tc>
          <w:tcPr>
            <w:tcW w:w="817" w:type="dxa"/>
          </w:tcPr>
          <w:p w:rsidR="006F2FBB" w:rsidRPr="00697419" w:rsidRDefault="006F2FBB" w:rsidP="006F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F2FBB" w:rsidRPr="00697419" w:rsidRDefault="006F2FBB" w:rsidP="006F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7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741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6F2FBB" w:rsidRPr="00697419" w:rsidRDefault="006F2FBB" w:rsidP="006F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19">
              <w:rPr>
                <w:rFonts w:ascii="Times New Roman" w:hAnsi="Times New Roman" w:cs="Times New Roman"/>
                <w:sz w:val="24"/>
                <w:szCs w:val="24"/>
              </w:rPr>
              <w:t>Наименование этапа</w:t>
            </w:r>
          </w:p>
        </w:tc>
        <w:tc>
          <w:tcPr>
            <w:tcW w:w="6804" w:type="dxa"/>
          </w:tcPr>
          <w:p w:rsidR="006F2FBB" w:rsidRPr="00697419" w:rsidRDefault="006F2FBB" w:rsidP="006F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19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 и примерный план мероприятий</w:t>
            </w:r>
          </w:p>
        </w:tc>
        <w:tc>
          <w:tcPr>
            <w:tcW w:w="2552" w:type="dxa"/>
          </w:tcPr>
          <w:p w:rsidR="006F2FBB" w:rsidRPr="00697419" w:rsidRDefault="006F2FBB" w:rsidP="006F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19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6F2FBB" w:rsidRPr="00697419" w:rsidRDefault="006F2FBB" w:rsidP="006F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1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6F2FBB" w:rsidRPr="00697419" w:rsidTr="00661D18">
        <w:tc>
          <w:tcPr>
            <w:tcW w:w="817" w:type="dxa"/>
          </w:tcPr>
          <w:p w:rsidR="006F2FBB" w:rsidRPr="00697419" w:rsidRDefault="00697419" w:rsidP="006F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F2FBB" w:rsidRPr="00697419" w:rsidRDefault="004D2629" w:rsidP="0069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условий для запуска системы наставничества педагогических работников</w:t>
            </w:r>
          </w:p>
        </w:tc>
        <w:tc>
          <w:tcPr>
            <w:tcW w:w="6804" w:type="dxa"/>
          </w:tcPr>
          <w:p w:rsidR="006F2FBB" w:rsidRDefault="00697419" w:rsidP="00697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«Об утверждении Положения о системе наставничества педагогических работников в МАДОУ «Детский сад № 24»</w:t>
            </w:r>
            <w:r w:rsidR="001005E3"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приложениями в виде «Положения о наставничестве», «Дорожной карты (плана мероприятий) по реализации Положения о наставничестве педагогических работн</w:t>
            </w:r>
            <w:r w:rsidR="00F34CBA">
              <w:rPr>
                <w:rFonts w:ascii="Times New Roman" w:hAnsi="Times New Roman" w:cs="Times New Roman"/>
                <w:sz w:val="24"/>
                <w:szCs w:val="24"/>
              </w:rPr>
              <w:t>иков в МАДОУ «Детский сад № 24».</w:t>
            </w:r>
            <w:bookmarkStart w:id="0" w:name="_GoBack"/>
            <w:bookmarkEnd w:id="0"/>
          </w:p>
          <w:p w:rsidR="001005E3" w:rsidRPr="00F34CBA" w:rsidRDefault="001005E3" w:rsidP="00F34CB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ы) о закреплении наставнических пар с письменного согласия их участников о возложении на них дополнительных обязанностей, связанных</w:t>
            </w:r>
            <w:r w:rsidR="00F34CBA">
              <w:rPr>
                <w:rFonts w:ascii="Times New Roman" w:hAnsi="Times New Roman" w:cs="Times New Roman"/>
                <w:sz w:val="24"/>
                <w:szCs w:val="24"/>
              </w:rPr>
              <w:t xml:space="preserve"> с наставнической деятельностью</w:t>
            </w:r>
            <w:r w:rsidRPr="00F34CB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34CBA" w:rsidRPr="00697419" w:rsidRDefault="00F34CBA" w:rsidP="00697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пакета документов для реализации системы наставничества, в том числе поиск или составление алгоритма работы наставника с наставляемым, анкеты для выявления профессиональных затруднений в работе наставляемых, теста для определения степени готовности быть наставником. </w:t>
            </w:r>
          </w:p>
        </w:tc>
        <w:tc>
          <w:tcPr>
            <w:tcW w:w="2552" w:type="dxa"/>
          </w:tcPr>
          <w:p w:rsidR="006F2FBB" w:rsidRPr="00697419" w:rsidRDefault="00F34CBA" w:rsidP="006F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  <w:r w:rsidR="001005E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</w:tcPr>
          <w:p w:rsidR="006F2FBB" w:rsidRPr="00697419" w:rsidRDefault="001005E3" w:rsidP="006F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</w:tr>
      <w:tr w:rsidR="006F2FBB" w:rsidRPr="00697419" w:rsidTr="00661D18">
        <w:tc>
          <w:tcPr>
            <w:tcW w:w="817" w:type="dxa"/>
          </w:tcPr>
          <w:p w:rsidR="006F2FBB" w:rsidRPr="00697419" w:rsidRDefault="00697419" w:rsidP="006F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6F2FBB" w:rsidRPr="00697419" w:rsidRDefault="00697419" w:rsidP="0069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банка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наставляемых</w:t>
            </w:r>
            <w:proofErr w:type="gramEnd"/>
          </w:p>
        </w:tc>
        <w:tc>
          <w:tcPr>
            <w:tcW w:w="6804" w:type="dxa"/>
          </w:tcPr>
          <w:p w:rsidR="006F2FBB" w:rsidRDefault="001005E3" w:rsidP="001005E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о професси</w:t>
            </w:r>
            <w:r w:rsidR="00DC2016">
              <w:rPr>
                <w:rFonts w:ascii="Times New Roman" w:hAnsi="Times New Roman" w:cs="Times New Roman"/>
                <w:sz w:val="24"/>
                <w:szCs w:val="24"/>
              </w:rPr>
              <w:t>ональных затруднениях педагогов.</w:t>
            </w:r>
          </w:p>
          <w:p w:rsidR="001005E3" w:rsidRPr="001005E3" w:rsidRDefault="001005E3" w:rsidP="001005E3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банка данных наставляемых, обеспечение согласий на сбор и обработку персональных </w:t>
            </w:r>
            <w:r w:rsidR="00FE6946">
              <w:rPr>
                <w:rFonts w:ascii="Times New Roman" w:hAnsi="Times New Roman" w:cs="Times New Roman"/>
                <w:sz w:val="24"/>
                <w:szCs w:val="24"/>
              </w:rPr>
              <w:t>данных.</w:t>
            </w:r>
          </w:p>
        </w:tc>
        <w:tc>
          <w:tcPr>
            <w:tcW w:w="2552" w:type="dxa"/>
          </w:tcPr>
          <w:p w:rsidR="006F2FBB" w:rsidRPr="00697419" w:rsidRDefault="00FE6946" w:rsidP="006F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DC2016">
              <w:rPr>
                <w:rFonts w:ascii="Times New Roman" w:hAnsi="Times New Roman" w:cs="Times New Roman"/>
                <w:sz w:val="24"/>
                <w:szCs w:val="24"/>
              </w:rPr>
              <w:t xml:space="preserve">, сентябрь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по запросу</w:t>
            </w:r>
          </w:p>
        </w:tc>
        <w:tc>
          <w:tcPr>
            <w:tcW w:w="2126" w:type="dxa"/>
          </w:tcPr>
          <w:p w:rsidR="006F2FBB" w:rsidRPr="00697419" w:rsidRDefault="00FE6946" w:rsidP="006F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E6946" w:rsidRPr="00697419" w:rsidTr="00661D18">
        <w:tc>
          <w:tcPr>
            <w:tcW w:w="817" w:type="dxa"/>
          </w:tcPr>
          <w:p w:rsidR="00FE6946" w:rsidRPr="00697419" w:rsidRDefault="00FE6946" w:rsidP="006F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FE6946" w:rsidRPr="00697419" w:rsidRDefault="00FE6946" w:rsidP="0069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банка наставников</w:t>
            </w:r>
          </w:p>
        </w:tc>
        <w:tc>
          <w:tcPr>
            <w:tcW w:w="6804" w:type="dxa"/>
          </w:tcPr>
          <w:p w:rsidR="00FE6946" w:rsidRDefault="00FE6946" w:rsidP="00FE694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бесед с потенциальными наставниками о</w:t>
            </w:r>
            <w:r w:rsidR="004D2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желании принять участие в реализации персонализир</w:t>
            </w:r>
            <w:r w:rsidR="00DC2016">
              <w:rPr>
                <w:rFonts w:ascii="Times New Roman" w:hAnsi="Times New Roman" w:cs="Times New Roman"/>
                <w:sz w:val="24"/>
                <w:szCs w:val="24"/>
              </w:rPr>
              <w:t>ованных программ наставничества.</w:t>
            </w:r>
          </w:p>
          <w:p w:rsidR="00FE6946" w:rsidRPr="00FE6946" w:rsidRDefault="00FE6946" w:rsidP="00FE694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банка данных наставников, обеспечение согласий на обработку персональных данных.</w:t>
            </w:r>
          </w:p>
        </w:tc>
        <w:tc>
          <w:tcPr>
            <w:tcW w:w="2552" w:type="dxa"/>
          </w:tcPr>
          <w:p w:rsidR="00FE6946" w:rsidRPr="00697419" w:rsidRDefault="00FE6946" w:rsidP="0041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DC2016">
              <w:rPr>
                <w:rFonts w:ascii="Times New Roman" w:hAnsi="Times New Roman" w:cs="Times New Roman"/>
                <w:sz w:val="24"/>
                <w:szCs w:val="24"/>
              </w:rPr>
              <w:t xml:space="preserve">, сентябрь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по запросу</w:t>
            </w:r>
          </w:p>
        </w:tc>
        <w:tc>
          <w:tcPr>
            <w:tcW w:w="2126" w:type="dxa"/>
          </w:tcPr>
          <w:p w:rsidR="00FE6946" w:rsidRPr="00697419" w:rsidRDefault="00FE6946" w:rsidP="006F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C2016" w:rsidRPr="00697419" w:rsidTr="00661D18">
        <w:tc>
          <w:tcPr>
            <w:tcW w:w="817" w:type="dxa"/>
          </w:tcPr>
          <w:p w:rsidR="00DC2016" w:rsidRPr="00697419" w:rsidRDefault="00DC2016" w:rsidP="006F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</w:tcPr>
          <w:p w:rsidR="00DC2016" w:rsidRPr="00697419" w:rsidRDefault="00DC2016" w:rsidP="0069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Отбор и обучение </w:t>
            </w:r>
          </w:p>
        </w:tc>
        <w:tc>
          <w:tcPr>
            <w:tcW w:w="6804" w:type="dxa"/>
          </w:tcPr>
          <w:p w:rsidR="00DC2016" w:rsidRDefault="00DC2016" w:rsidP="00FE694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банка наставников и наставляемых для формирования наставнических пар.</w:t>
            </w:r>
          </w:p>
          <w:p w:rsidR="00DC2016" w:rsidRDefault="00DC2016" w:rsidP="00FE694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наставников для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2016" w:rsidRPr="00FE6946" w:rsidRDefault="00DC2016" w:rsidP="00FE6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2.1) </w:t>
            </w:r>
            <w:r w:rsidRPr="00FE6946">
              <w:rPr>
                <w:rFonts w:ascii="Times New Roman" w:hAnsi="Times New Roman" w:cs="Times New Roman"/>
                <w:sz w:val="24"/>
                <w:szCs w:val="24"/>
              </w:rPr>
              <w:t>подбор методических материалов для сопровождения работы наставников;</w:t>
            </w:r>
          </w:p>
          <w:p w:rsidR="00DC2016" w:rsidRPr="00FE6946" w:rsidRDefault="00DC2016" w:rsidP="00FE69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2.2.)    проведение консультаций с наставниками, организация обмена опыта среди наставников.</w:t>
            </w:r>
          </w:p>
        </w:tc>
        <w:tc>
          <w:tcPr>
            <w:tcW w:w="2552" w:type="dxa"/>
          </w:tcPr>
          <w:p w:rsidR="00DC2016" w:rsidRPr="00697419" w:rsidRDefault="00DC2016" w:rsidP="0041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сентябрь или дополнительно по запросу</w:t>
            </w:r>
          </w:p>
        </w:tc>
        <w:tc>
          <w:tcPr>
            <w:tcW w:w="2126" w:type="dxa"/>
          </w:tcPr>
          <w:p w:rsidR="00DC2016" w:rsidRPr="00697419" w:rsidRDefault="00DC2016" w:rsidP="0041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C2016" w:rsidRPr="00697419" w:rsidTr="00661D18">
        <w:tc>
          <w:tcPr>
            <w:tcW w:w="817" w:type="dxa"/>
          </w:tcPr>
          <w:p w:rsidR="00DC2016" w:rsidRPr="00697419" w:rsidRDefault="00DC2016" w:rsidP="006F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C2016" w:rsidRPr="00697419" w:rsidRDefault="00DC2016" w:rsidP="0069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работы наставнических пар</w:t>
            </w:r>
          </w:p>
        </w:tc>
        <w:tc>
          <w:tcPr>
            <w:tcW w:w="6804" w:type="dxa"/>
          </w:tcPr>
          <w:p w:rsidR="00DC2016" w:rsidRDefault="00DC2016" w:rsidP="00DC201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наставнических пар.</w:t>
            </w:r>
          </w:p>
          <w:p w:rsidR="00DC2016" w:rsidRPr="00DC2016" w:rsidRDefault="00DC2016" w:rsidP="00DC201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персонализированных программ наставничества.</w:t>
            </w:r>
          </w:p>
        </w:tc>
        <w:tc>
          <w:tcPr>
            <w:tcW w:w="2552" w:type="dxa"/>
          </w:tcPr>
          <w:p w:rsidR="00DC2016" w:rsidRPr="00697419" w:rsidRDefault="00DC2016" w:rsidP="0041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октябрь или дополнительно по запросу</w:t>
            </w:r>
          </w:p>
        </w:tc>
        <w:tc>
          <w:tcPr>
            <w:tcW w:w="2126" w:type="dxa"/>
          </w:tcPr>
          <w:p w:rsidR="00DC2016" w:rsidRPr="00697419" w:rsidRDefault="00DC2016" w:rsidP="00411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C2016" w:rsidRPr="00697419" w:rsidTr="00661D18">
        <w:tc>
          <w:tcPr>
            <w:tcW w:w="817" w:type="dxa"/>
          </w:tcPr>
          <w:p w:rsidR="00DC2016" w:rsidRPr="00697419" w:rsidRDefault="00DC2016" w:rsidP="006F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DC2016" w:rsidRPr="00697419" w:rsidRDefault="00DC2016" w:rsidP="0069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персонализированных программ наставничества</w:t>
            </w:r>
          </w:p>
        </w:tc>
        <w:tc>
          <w:tcPr>
            <w:tcW w:w="6804" w:type="dxa"/>
          </w:tcPr>
          <w:p w:rsidR="00DC2016" w:rsidRDefault="00DC2016" w:rsidP="00DC201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реализации персонализированных программ наставничества (анкетирование).</w:t>
            </w:r>
          </w:p>
          <w:p w:rsidR="00DC2016" w:rsidRPr="00DC2016" w:rsidRDefault="00DC2016" w:rsidP="00DC2016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мероприятия (круглого стола) с выявлением лучших практик наставничества</w:t>
            </w:r>
          </w:p>
        </w:tc>
        <w:tc>
          <w:tcPr>
            <w:tcW w:w="2552" w:type="dxa"/>
          </w:tcPr>
          <w:p w:rsidR="00DC2016" w:rsidRPr="00697419" w:rsidRDefault="00DC2016" w:rsidP="00DC2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 апрель-май</w:t>
            </w:r>
          </w:p>
        </w:tc>
        <w:tc>
          <w:tcPr>
            <w:tcW w:w="2126" w:type="dxa"/>
          </w:tcPr>
          <w:p w:rsidR="00DC2016" w:rsidRPr="00697419" w:rsidRDefault="00DC2016" w:rsidP="00DC2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  старший воспитатель</w:t>
            </w:r>
          </w:p>
        </w:tc>
      </w:tr>
      <w:tr w:rsidR="00DC2016" w:rsidRPr="00697419" w:rsidTr="00661D18">
        <w:tc>
          <w:tcPr>
            <w:tcW w:w="817" w:type="dxa"/>
          </w:tcPr>
          <w:p w:rsidR="00DC2016" w:rsidRPr="00697419" w:rsidRDefault="00DC2016" w:rsidP="006F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DC2016" w:rsidRPr="00697419" w:rsidRDefault="00DC2016" w:rsidP="00697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системы наставничества</w:t>
            </w:r>
          </w:p>
        </w:tc>
        <w:tc>
          <w:tcPr>
            <w:tcW w:w="6804" w:type="dxa"/>
          </w:tcPr>
          <w:p w:rsidR="00DC2016" w:rsidRPr="00697419" w:rsidRDefault="00DC2016" w:rsidP="006F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реализации дорожной карты на официальном сайте учреждения и по возможности на муниципальном уровне. </w:t>
            </w:r>
          </w:p>
        </w:tc>
        <w:tc>
          <w:tcPr>
            <w:tcW w:w="2552" w:type="dxa"/>
          </w:tcPr>
          <w:p w:rsidR="00DC2016" w:rsidRPr="00697419" w:rsidRDefault="00DC2016" w:rsidP="006F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6" w:type="dxa"/>
          </w:tcPr>
          <w:p w:rsidR="00DC2016" w:rsidRPr="00697419" w:rsidRDefault="00DC2016" w:rsidP="006F2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6F2FBB" w:rsidRPr="00697419" w:rsidRDefault="006F2FBB" w:rsidP="006F2FBB">
      <w:pPr>
        <w:jc w:val="center"/>
        <w:rPr>
          <w:rFonts w:ascii="Times New Roman" w:hAnsi="Times New Roman" w:cs="Times New Roman"/>
        </w:rPr>
      </w:pPr>
    </w:p>
    <w:sectPr w:rsidR="006F2FBB" w:rsidRPr="00697419" w:rsidSect="006F2FBB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106"/>
    <w:multiLevelType w:val="hybridMultilevel"/>
    <w:tmpl w:val="14F660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90AE6"/>
    <w:multiLevelType w:val="hybridMultilevel"/>
    <w:tmpl w:val="AC388A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1547B"/>
    <w:multiLevelType w:val="hybridMultilevel"/>
    <w:tmpl w:val="7FA0C2AC"/>
    <w:lvl w:ilvl="0" w:tplc="1590A8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13579C5"/>
    <w:multiLevelType w:val="hybridMultilevel"/>
    <w:tmpl w:val="E9CCC3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307E5C"/>
    <w:multiLevelType w:val="hybridMultilevel"/>
    <w:tmpl w:val="A9AC95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282210"/>
    <w:multiLevelType w:val="hybridMultilevel"/>
    <w:tmpl w:val="D4789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EE46FC"/>
    <w:multiLevelType w:val="hybridMultilevel"/>
    <w:tmpl w:val="ED2415D2"/>
    <w:lvl w:ilvl="0" w:tplc="1590A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FD"/>
    <w:rsid w:val="001005E3"/>
    <w:rsid w:val="00160549"/>
    <w:rsid w:val="004D2629"/>
    <w:rsid w:val="00661D18"/>
    <w:rsid w:val="00697419"/>
    <w:rsid w:val="006F2FBB"/>
    <w:rsid w:val="007A61FD"/>
    <w:rsid w:val="00DC2016"/>
    <w:rsid w:val="00F34CBA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7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7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2022-04-03T08:03:00Z</dcterms:created>
  <dcterms:modified xsi:type="dcterms:W3CDTF">2022-04-03T09:31:00Z</dcterms:modified>
</cp:coreProperties>
</file>